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4764" w14:textId="77777777" w:rsidR="008A4D2E" w:rsidRDefault="00D0581D" w:rsidP="00D0581D">
      <w:pPr>
        <w:jc w:val="center"/>
      </w:pPr>
      <w:r>
        <w:t xml:space="preserve">PARISH COUNCIL OF </w:t>
      </w:r>
    </w:p>
    <w:p w14:paraId="14CAA105" w14:textId="64C5A0E1" w:rsidR="00D0581D" w:rsidRDefault="00DA58DF" w:rsidP="00D0581D">
      <w:pPr>
        <w:jc w:val="center"/>
      </w:pPr>
      <w:r>
        <w:t>Fridaythorpe</w:t>
      </w:r>
    </w:p>
    <w:p w14:paraId="3C90008D" w14:textId="77777777" w:rsidR="00D0581D" w:rsidRDefault="00D0581D" w:rsidP="00D0581D">
      <w:pPr>
        <w:jc w:val="center"/>
      </w:pPr>
    </w:p>
    <w:p w14:paraId="7B7202DA" w14:textId="77777777" w:rsidR="00D0581D" w:rsidRDefault="00D0581D" w:rsidP="00D0581D">
      <w:pPr>
        <w:jc w:val="center"/>
      </w:pPr>
    </w:p>
    <w:p w14:paraId="5FE45908" w14:textId="77777777" w:rsidR="00D0581D" w:rsidRDefault="00D0581D" w:rsidP="00D0581D">
      <w:pPr>
        <w:jc w:val="center"/>
      </w:pPr>
    </w:p>
    <w:p w14:paraId="56388137" w14:textId="18B3E4A8" w:rsidR="00D0581D" w:rsidRDefault="00D0581D" w:rsidP="00D0581D">
      <w:pPr>
        <w:jc w:val="center"/>
        <w:rPr>
          <w:b/>
          <w:sz w:val="98"/>
        </w:rPr>
      </w:pPr>
      <w:r w:rsidRPr="00D0581D">
        <w:rPr>
          <w:b/>
          <w:sz w:val="98"/>
        </w:rPr>
        <w:t>VACANC</w:t>
      </w:r>
      <w:r w:rsidR="00AF185B">
        <w:rPr>
          <w:b/>
          <w:sz w:val="98"/>
        </w:rPr>
        <w:t>IES</w:t>
      </w:r>
      <w:r w:rsidRPr="00D0581D">
        <w:rPr>
          <w:b/>
          <w:sz w:val="98"/>
        </w:rPr>
        <w:t xml:space="preserve"> FOR </w:t>
      </w:r>
    </w:p>
    <w:p w14:paraId="50C1F7BE" w14:textId="50C4606C" w:rsidR="00D0581D" w:rsidRDefault="00D0581D" w:rsidP="00D0581D">
      <w:pPr>
        <w:jc w:val="center"/>
        <w:rPr>
          <w:b/>
          <w:sz w:val="98"/>
        </w:rPr>
      </w:pPr>
      <w:r>
        <w:rPr>
          <w:b/>
          <w:sz w:val="98"/>
        </w:rPr>
        <w:t>COUNCILLOR</w:t>
      </w:r>
      <w:r w:rsidR="00AF185B">
        <w:rPr>
          <w:b/>
          <w:sz w:val="98"/>
        </w:rPr>
        <w:t>S</w:t>
      </w:r>
    </w:p>
    <w:p w14:paraId="3C4A08EB" w14:textId="77777777" w:rsidR="00D0581D" w:rsidRDefault="00D0581D" w:rsidP="00D0581D">
      <w:pPr>
        <w:rPr>
          <w:b/>
          <w:sz w:val="98"/>
        </w:rPr>
      </w:pPr>
    </w:p>
    <w:p w14:paraId="7F44F17D" w14:textId="1BDA2503" w:rsidR="00D0581D" w:rsidRDefault="00D0581D" w:rsidP="00D0581D">
      <w:pPr>
        <w:pStyle w:val="ListParagraph"/>
        <w:numPr>
          <w:ilvl w:val="0"/>
          <w:numId w:val="2"/>
        </w:numPr>
        <w:ind w:left="426" w:hanging="426"/>
      </w:pPr>
      <w:r w:rsidRPr="00D0581D">
        <w:t>There</w:t>
      </w:r>
      <w:r w:rsidR="00DA58DF">
        <w:t xml:space="preserve"> are four </w:t>
      </w:r>
      <w:r>
        <w:t>vacanc</w:t>
      </w:r>
      <w:r w:rsidR="00DA58DF">
        <w:t>ies</w:t>
      </w:r>
      <w:r>
        <w:t xml:space="preserve"> on the above Council caused by</w:t>
      </w:r>
      <w:r w:rsidR="00AF185B">
        <w:t xml:space="preserve"> - </w:t>
      </w:r>
    </w:p>
    <w:p w14:paraId="12F14B9D" w14:textId="0D5E51D6" w:rsidR="00D0581D" w:rsidRDefault="00DA58DF" w:rsidP="00DA58DF">
      <w:pPr>
        <w:tabs>
          <w:tab w:val="left" w:pos="426"/>
        </w:tabs>
      </w:pPr>
      <w:r>
        <w:t>Empty seats after May 2019 elections.</w:t>
      </w:r>
    </w:p>
    <w:p w14:paraId="5108E4A4" w14:textId="778396BF" w:rsidR="00D0581D" w:rsidRDefault="00D0581D" w:rsidP="008E5C92">
      <w:pPr>
        <w:tabs>
          <w:tab w:val="left" w:pos="426"/>
        </w:tabs>
        <w:ind w:left="426" w:hanging="426"/>
        <w:jc w:val="both"/>
      </w:pPr>
      <w:r>
        <w:t>2.</w:t>
      </w:r>
      <w:r>
        <w:tab/>
        <w:t xml:space="preserve">A bye-election to fill the vacancy will be held if by </w:t>
      </w:r>
      <w:r w:rsidR="00933879">
        <w:t>6</w:t>
      </w:r>
      <w:bookmarkStart w:id="0" w:name="_GoBack"/>
      <w:bookmarkEnd w:id="0"/>
      <w:r w:rsidR="00AF185B" w:rsidRPr="00AF185B">
        <w:rPr>
          <w:vertAlign w:val="superscript"/>
        </w:rPr>
        <w:t>th</w:t>
      </w:r>
      <w:r w:rsidR="00AF185B">
        <w:t xml:space="preserve"> August 2019</w:t>
      </w:r>
      <w:r w:rsidR="00454CE0">
        <w:t xml:space="preserve"> </w:t>
      </w:r>
      <w:r>
        <w:t>10 electors for the Parish give notice in writing to the Chief Executive of the East Riding of Yorkshire Council at County Hall, Beverley, East Yorkshire, HU17 9BA claiming such an election.</w:t>
      </w:r>
    </w:p>
    <w:p w14:paraId="5D3840AB" w14:textId="77777777" w:rsidR="00D0581D" w:rsidRDefault="00D0581D" w:rsidP="00D0581D">
      <w:pPr>
        <w:tabs>
          <w:tab w:val="left" w:pos="426"/>
        </w:tabs>
        <w:ind w:left="426" w:hanging="426"/>
        <w:jc w:val="both"/>
      </w:pPr>
      <w:r>
        <w:t>3.</w:t>
      </w:r>
      <w:r>
        <w:tab/>
        <w:t>If no such notice is given the Parish Council will fill the vacancy by co-option.</w:t>
      </w:r>
    </w:p>
    <w:p w14:paraId="5215B8D6" w14:textId="77777777" w:rsidR="00D0581D" w:rsidRDefault="00D0581D" w:rsidP="00D0581D">
      <w:pPr>
        <w:tabs>
          <w:tab w:val="left" w:pos="426"/>
        </w:tabs>
        <w:ind w:left="426" w:hanging="426"/>
        <w:jc w:val="both"/>
      </w:pPr>
    </w:p>
    <w:p w14:paraId="2660C5FB" w14:textId="77777777" w:rsidR="00D0581D" w:rsidRDefault="00D0581D" w:rsidP="00D0581D">
      <w:pPr>
        <w:tabs>
          <w:tab w:val="left" w:pos="426"/>
        </w:tabs>
        <w:ind w:left="426" w:hanging="426"/>
        <w:jc w:val="both"/>
      </w:pPr>
    </w:p>
    <w:p w14:paraId="6997F8A9" w14:textId="77777777" w:rsidR="00D0581D" w:rsidRDefault="00D0581D" w:rsidP="00D0581D">
      <w:pPr>
        <w:tabs>
          <w:tab w:val="left" w:pos="426"/>
        </w:tabs>
        <w:ind w:left="426" w:hanging="426"/>
        <w:jc w:val="both"/>
      </w:pPr>
    </w:p>
    <w:p w14:paraId="062B5A5E" w14:textId="240A6687" w:rsidR="00D0581D" w:rsidRDefault="00D0581D" w:rsidP="00D0581D">
      <w:pPr>
        <w:tabs>
          <w:tab w:val="left" w:pos="426"/>
        </w:tabs>
        <w:ind w:left="426" w:hanging="426"/>
        <w:jc w:val="both"/>
      </w:pPr>
      <w:r>
        <w:tab/>
        <w:t>Date:</w:t>
      </w:r>
      <w:r w:rsidR="00454CE0">
        <w:t xml:space="preserve"> </w:t>
      </w:r>
      <w:r w:rsidR="00FD3E60">
        <w:t>16</w:t>
      </w:r>
      <w:r w:rsidR="00FD3E60" w:rsidRPr="00FD3E60">
        <w:rPr>
          <w:vertAlign w:val="superscript"/>
        </w:rPr>
        <w:t>th</w:t>
      </w:r>
      <w:r w:rsidR="00FD3E60">
        <w:t xml:space="preserve"> July 2019</w:t>
      </w:r>
    </w:p>
    <w:p w14:paraId="3E0C1F49" w14:textId="77777777" w:rsidR="00FD3E60" w:rsidRDefault="00FD3E60" w:rsidP="00FD3E60">
      <w:pPr>
        <w:tabs>
          <w:tab w:val="left" w:pos="426"/>
        </w:tabs>
        <w:jc w:val="both"/>
      </w:pPr>
    </w:p>
    <w:p w14:paraId="48367C00" w14:textId="77777777" w:rsidR="00D0581D" w:rsidRDefault="00D0581D" w:rsidP="00D0581D">
      <w:pPr>
        <w:tabs>
          <w:tab w:val="left" w:pos="426"/>
        </w:tabs>
        <w:ind w:left="426" w:hanging="426"/>
        <w:jc w:val="both"/>
      </w:pPr>
      <w:r>
        <w:tab/>
        <w:t>Signed:</w:t>
      </w:r>
      <w:r w:rsidR="00454CE0">
        <w:t xml:space="preserve"> Samantha O’Connor</w:t>
      </w:r>
    </w:p>
    <w:p w14:paraId="6D3FDA26" w14:textId="77777777" w:rsidR="00D0581D" w:rsidRDefault="00D0581D" w:rsidP="00D0581D">
      <w:pPr>
        <w:tabs>
          <w:tab w:val="left" w:pos="426"/>
        </w:tabs>
        <w:ind w:left="426" w:hanging="426"/>
        <w:jc w:val="both"/>
      </w:pPr>
      <w:r>
        <w:tab/>
      </w:r>
      <w:r>
        <w:tab/>
      </w:r>
      <w:r>
        <w:tab/>
      </w:r>
      <w:r>
        <w:tab/>
        <w:t>Clerk</w:t>
      </w:r>
      <w:r>
        <w:tab/>
      </w:r>
    </w:p>
    <w:p w14:paraId="45A0CEF4" w14:textId="77777777" w:rsidR="00D0581D" w:rsidRPr="00D0581D" w:rsidRDefault="00D0581D" w:rsidP="00D0581D">
      <w:pPr>
        <w:tabs>
          <w:tab w:val="left" w:pos="426"/>
        </w:tabs>
        <w:ind w:left="426" w:hanging="426"/>
        <w:jc w:val="both"/>
      </w:pPr>
      <w:r>
        <w:tab/>
        <w:t>Address:</w:t>
      </w:r>
      <w:r w:rsidR="00454CE0">
        <w:t xml:space="preserve"> Curlew House, Main Street, Fridaythorpe, YO25 9RS</w:t>
      </w:r>
    </w:p>
    <w:sectPr w:rsidR="00D0581D" w:rsidRPr="00D0581D" w:rsidSect="008A4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00B5"/>
    <w:multiLevelType w:val="hybridMultilevel"/>
    <w:tmpl w:val="FE6AC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A56780"/>
    <w:multiLevelType w:val="hybridMultilevel"/>
    <w:tmpl w:val="F1F4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1D"/>
    <w:rsid w:val="00454CE0"/>
    <w:rsid w:val="005B2129"/>
    <w:rsid w:val="006C0548"/>
    <w:rsid w:val="00732976"/>
    <w:rsid w:val="008A4D2E"/>
    <w:rsid w:val="008E5C92"/>
    <w:rsid w:val="00933879"/>
    <w:rsid w:val="00AB19A1"/>
    <w:rsid w:val="00AD1FE1"/>
    <w:rsid w:val="00AF185B"/>
    <w:rsid w:val="00BB254F"/>
    <w:rsid w:val="00D0581D"/>
    <w:rsid w:val="00DA58DF"/>
    <w:rsid w:val="00EE5ECA"/>
    <w:rsid w:val="00FD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7C0D"/>
  <w15:docId w15:val="{EADDEDE3-5368-4E74-A987-2CDDC0CE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3D3F8-B4C0-4A2A-82DF-2C7FF309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O'Connor</cp:lastModifiedBy>
  <cp:revision>7</cp:revision>
  <dcterms:created xsi:type="dcterms:W3CDTF">2019-07-16T11:15:00Z</dcterms:created>
  <dcterms:modified xsi:type="dcterms:W3CDTF">2019-07-19T10:15:00Z</dcterms:modified>
</cp:coreProperties>
</file>